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Pr="00300575" w:rsidRDefault="00AC5DF1"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Default="00242F18" w:rsidP="00242F18">
      <w:pPr>
        <w:jc w:val="both"/>
        <w:rPr>
          <w:sz w:val="22"/>
          <w:szCs w:val="22"/>
        </w:rPr>
      </w:pPr>
    </w:p>
    <w:p w:rsidR="008D6B30" w:rsidRDefault="008D6B30" w:rsidP="00242F18">
      <w:pPr>
        <w:jc w:val="both"/>
        <w:rPr>
          <w:sz w:val="22"/>
          <w:szCs w:val="22"/>
        </w:rPr>
      </w:pPr>
    </w:p>
    <w:p w:rsidR="008D6B30" w:rsidRPr="00300575" w:rsidRDefault="008D6B30" w:rsidP="00242F18">
      <w:pPr>
        <w:jc w:val="both"/>
        <w:rPr>
          <w:sz w:val="22"/>
          <w:szCs w:val="22"/>
        </w:rPr>
      </w:pPr>
      <w:bookmarkStart w:id="0" w:name="_GoBack"/>
      <w:bookmarkEnd w:id="0"/>
    </w:p>
    <w:p w:rsidR="00242F18" w:rsidRPr="00300575" w:rsidRDefault="00242F18" w:rsidP="00242F18">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00BB20B7">
        <w:rPr>
          <w:sz w:val="22"/>
          <w:szCs w:val="22"/>
        </w:rPr>
        <w:t xml:space="preserve">, e de outro lado </w:t>
      </w:r>
      <w:r w:rsidR="00BB20B7" w:rsidRPr="00113A1B">
        <w:rPr>
          <w:b/>
          <w:sz w:val="22"/>
          <w:szCs w:val="22"/>
        </w:rPr>
        <w:t>MARCELA ROCHA NEVES DOS SANTOS</w:t>
      </w:r>
      <w:r w:rsidR="00BB20B7">
        <w:rPr>
          <w:sz w:val="22"/>
          <w:szCs w:val="22"/>
        </w:rPr>
        <w:t xml:space="preserve"> , residente  na rua </w:t>
      </w:r>
      <w:proofErr w:type="spellStart"/>
      <w:r w:rsidR="00BB20B7">
        <w:rPr>
          <w:sz w:val="22"/>
          <w:szCs w:val="22"/>
        </w:rPr>
        <w:t>Capoeirao</w:t>
      </w:r>
      <w:proofErr w:type="spellEnd"/>
      <w:r w:rsidR="00BB20B7">
        <w:rPr>
          <w:sz w:val="22"/>
          <w:szCs w:val="22"/>
        </w:rPr>
        <w:t xml:space="preserve">, nº 183, Bairro </w:t>
      </w:r>
      <w:proofErr w:type="spellStart"/>
      <w:r w:rsidR="00BB20B7">
        <w:rPr>
          <w:sz w:val="22"/>
          <w:szCs w:val="22"/>
        </w:rPr>
        <w:t>Belvedere</w:t>
      </w:r>
      <w:r w:rsidRPr="00300575">
        <w:rPr>
          <w:sz w:val="22"/>
          <w:szCs w:val="22"/>
        </w:rPr>
        <w:t>,</w:t>
      </w:r>
      <w:r w:rsidR="00BB20B7">
        <w:rPr>
          <w:sz w:val="22"/>
          <w:szCs w:val="22"/>
        </w:rPr>
        <w:t>Cidade</w:t>
      </w:r>
      <w:proofErr w:type="spellEnd"/>
      <w:r w:rsidR="00BB20B7">
        <w:rPr>
          <w:sz w:val="22"/>
          <w:szCs w:val="22"/>
        </w:rPr>
        <w:t xml:space="preserve"> de Pequi</w:t>
      </w:r>
      <w:r w:rsidR="001C1FEF">
        <w:rPr>
          <w:sz w:val="22"/>
          <w:szCs w:val="22"/>
        </w:rPr>
        <w:t xml:space="preserve"> /MG, </w:t>
      </w:r>
      <w:r w:rsidR="00BB20B7">
        <w:rPr>
          <w:sz w:val="22"/>
          <w:szCs w:val="22"/>
        </w:rPr>
        <w:t>Cep:35667-000,</w:t>
      </w:r>
      <w:r w:rsidRPr="00300575">
        <w:rPr>
          <w:sz w:val="22"/>
          <w:szCs w:val="22"/>
        </w:rPr>
        <w:t xml:space="preserve"> </w:t>
      </w:r>
      <w:r w:rsidR="00BB20B7">
        <w:rPr>
          <w:sz w:val="22"/>
          <w:szCs w:val="22"/>
        </w:rPr>
        <w:t xml:space="preserve"> inscrito sob o nº CPF: 060.876.596-17</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242F18" w:rsidRPr="00300575" w:rsidRDefault="00242F18"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694"/>
        <w:gridCol w:w="932"/>
        <w:gridCol w:w="1134"/>
      </w:tblGrid>
      <w:tr w:rsidR="009571D1" w:rsidRPr="00300575" w:rsidTr="008D6B30">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694"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93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1134"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8D6B30">
        <w:trPr>
          <w:trHeight w:val="438"/>
        </w:trPr>
        <w:tc>
          <w:tcPr>
            <w:tcW w:w="793" w:type="dxa"/>
            <w:shd w:val="clear" w:color="auto" w:fill="FFFFFF"/>
            <w:vAlign w:val="center"/>
          </w:tcPr>
          <w:p w:rsidR="00113A1B" w:rsidRDefault="00113A1B" w:rsidP="001A748C">
            <w:pPr>
              <w:pStyle w:val="Corpodetexto"/>
              <w:snapToGrid w:val="0"/>
              <w:spacing w:after="0" w:line="240" w:lineRule="auto"/>
              <w:jc w:val="center"/>
              <w:rPr>
                <w:sz w:val="18"/>
                <w:szCs w:val="18"/>
              </w:rPr>
            </w:pPr>
          </w:p>
          <w:p w:rsidR="00113A1B" w:rsidRDefault="00113A1B" w:rsidP="001A748C">
            <w:pPr>
              <w:pStyle w:val="Corpodetexto"/>
              <w:snapToGrid w:val="0"/>
              <w:spacing w:after="0" w:line="240" w:lineRule="auto"/>
              <w:jc w:val="center"/>
              <w:rPr>
                <w:sz w:val="18"/>
                <w:szCs w:val="18"/>
              </w:rPr>
            </w:pPr>
          </w:p>
          <w:p w:rsidR="00386DC3" w:rsidRPr="00300575" w:rsidRDefault="001C1FEF" w:rsidP="001A748C">
            <w:pPr>
              <w:pStyle w:val="Corpodetexto"/>
              <w:snapToGrid w:val="0"/>
              <w:spacing w:after="0" w:line="240" w:lineRule="auto"/>
              <w:jc w:val="center"/>
              <w:rPr>
                <w:sz w:val="18"/>
                <w:szCs w:val="18"/>
              </w:rPr>
            </w:pPr>
            <w:r>
              <w:rPr>
                <w:sz w:val="18"/>
                <w:szCs w:val="18"/>
              </w:rPr>
              <w:t>0</w:t>
            </w:r>
            <w:r w:rsidR="00113A1B">
              <w:rPr>
                <w:sz w:val="18"/>
                <w:szCs w:val="18"/>
              </w:rPr>
              <w:t>5</w:t>
            </w:r>
          </w:p>
        </w:tc>
        <w:tc>
          <w:tcPr>
            <w:tcW w:w="1340" w:type="dxa"/>
            <w:shd w:val="clear" w:color="auto" w:fill="FFFFFF"/>
            <w:vAlign w:val="center"/>
          </w:tcPr>
          <w:p w:rsidR="00113A1B" w:rsidRDefault="00113A1B" w:rsidP="001A748C">
            <w:pPr>
              <w:jc w:val="center"/>
              <w:rPr>
                <w:bCs/>
                <w:iCs/>
                <w:sz w:val="18"/>
                <w:szCs w:val="18"/>
              </w:rPr>
            </w:pPr>
          </w:p>
          <w:p w:rsidR="00113A1B" w:rsidRDefault="00113A1B" w:rsidP="001A748C">
            <w:pPr>
              <w:jc w:val="center"/>
              <w:rPr>
                <w:bCs/>
                <w:iCs/>
                <w:sz w:val="18"/>
                <w:szCs w:val="18"/>
              </w:rPr>
            </w:pPr>
          </w:p>
          <w:p w:rsidR="00386DC3" w:rsidRPr="00300575" w:rsidRDefault="001C1FEF" w:rsidP="001A748C">
            <w:pPr>
              <w:jc w:val="center"/>
              <w:rPr>
                <w:bCs/>
                <w:iCs/>
                <w:sz w:val="18"/>
                <w:szCs w:val="18"/>
              </w:rPr>
            </w:pPr>
            <w:r>
              <w:rPr>
                <w:bCs/>
                <w:iCs/>
                <w:sz w:val="18"/>
                <w:szCs w:val="18"/>
              </w:rPr>
              <w:t>12</w:t>
            </w:r>
          </w:p>
        </w:tc>
        <w:tc>
          <w:tcPr>
            <w:tcW w:w="946" w:type="dxa"/>
            <w:shd w:val="clear" w:color="auto" w:fill="FFFFFF"/>
            <w:vAlign w:val="center"/>
          </w:tcPr>
          <w:p w:rsidR="00113A1B" w:rsidRDefault="00113A1B" w:rsidP="001A748C">
            <w:pPr>
              <w:jc w:val="center"/>
              <w:rPr>
                <w:color w:val="000000"/>
                <w:sz w:val="18"/>
                <w:szCs w:val="18"/>
              </w:rPr>
            </w:pPr>
          </w:p>
          <w:p w:rsidR="00113A1B" w:rsidRDefault="00113A1B" w:rsidP="001A748C">
            <w:pPr>
              <w:jc w:val="center"/>
              <w:rPr>
                <w:color w:val="000000"/>
                <w:sz w:val="18"/>
                <w:szCs w:val="18"/>
              </w:rPr>
            </w:pPr>
          </w:p>
          <w:p w:rsidR="00386DC3" w:rsidRPr="00300575" w:rsidRDefault="001C1FEF" w:rsidP="001A748C">
            <w:pPr>
              <w:jc w:val="center"/>
              <w:rPr>
                <w:color w:val="000000"/>
                <w:sz w:val="18"/>
                <w:szCs w:val="18"/>
              </w:rPr>
            </w:pPr>
            <w:r>
              <w:rPr>
                <w:color w:val="000000"/>
                <w:sz w:val="18"/>
                <w:szCs w:val="18"/>
              </w:rPr>
              <w:t>MÊS</w:t>
            </w:r>
          </w:p>
        </w:tc>
        <w:tc>
          <w:tcPr>
            <w:tcW w:w="3694" w:type="dxa"/>
            <w:shd w:val="clear" w:color="auto" w:fill="FFFFFF"/>
          </w:tcPr>
          <w:p w:rsidR="00113A1B" w:rsidRPr="00113A1B" w:rsidRDefault="00113A1B" w:rsidP="00113A1B">
            <w:pPr>
              <w:autoSpaceDE w:val="0"/>
              <w:autoSpaceDN w:val="0"/>
              <w:adjustRightInd w:val="0"/>
              <w:rPr>
                <w:rFonts w:ascii="Arial" w:hAnsi="Arial" w:cs="Arial"/>
                <w:b/>
                <w:color w:val="080000"/>
                <w:sz w:val="18"/>
                <w:szCs w:val="18"/>
              </w:rPr>
            </w:pPr>
            <w:r w:rsidRPr="00113A1B">
              <w:rPr>
                <w:rFonts w:ascii="Arial" w:hAnsi="Arial" w:cs="Arial"/>
                <w:b/>
                <w:color w:val="080000"/>
                <w:sz w:val="18"/>
                <w:szCs w:val="18"/>
              </w:rPr>
              <w:t>FACILITADOR DE ENCONTROS COLETIVOS:</w:t>
            </w:r>
          </w:p>
          <w:p w:rsidR="00113A1B" w:rsidRDefault="00113A1B" w:rsidP="00113A1B">
            <w:pPr>
              <w:autoSpaceDE w:val="0"/>
              <w:autoSpaceDN w:val="0"/>
              <w:adjustRightInd w:val="0"/>
              <w:rPr>
                <w:rFonts w:ascii="Arial" w:hAnsi="Arial" w:cs="Arial"/>
                <w:color w:val="080000"/>
                <w:sz w:val="18"/>
                <w:szCs w:val="18"/>
              </w:rPr>
            </w:pPr>
            <w:r>
              <w:rPr>
                <w:rFonts w:ascii="Arial" w:hAnsi="Arial" w:cs="Arial"/>
                <w:color w:val="080000"/>
                <w:sz w:val="18"/>
                <w:szCs w:val="18"/>
              </w:rPr>
              <w:t>Mobilizar os alunos e os articular para aderir com convicção e entusiasmo ao</w:t>
            </w:r>
          </w:p>
          <w:p w:rsidR="00113A1B" w:rsidRDefault="00113A1B" w:rsidP="00113A1B">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projeto</w:t>
            </w:r>
            <w:proofErr w:type="gramEnd"/>
            <w:r>
              <w:rPr>
                <w:rFonts w:ascii="Arial" w:hAnsi="Arial" w:cs="Arial"/>
                <w:color w:val="080000"/>
                <w:sz w:val="18"/>
                <w:szCs w:val="18"/>
              </w:rPr>
              <w:t>, por meio de oficinas, eventos e ações de comunicação com as</w:t>
            </w:r>
          </w:p>
          <w:p w:rsidR="00113A1B" w:rsidRDefault="00113A1B" w:rsidP="00113A1B">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famílias</w:t>
            </w:r>
            <w:proofErr w:type="gramEnd"/>
            <w:r>
              <w:rPr>
                <w:rFonts w:ascii="Arial" w:hAnsi="Arial" w:cs="Arial"/>
                <w:color w:val="080000"/>
                <w:sz w:val="18"/>
                <w:szCs w:val="18"/>
              </w:rPr>
              <w:t>. Criar mecanismos para monitoramento permanente do projeto a fim</w:t>
            </w:r>
          </w:p>
          <w:p w:rsidR="00113A1B" w:rsidRDefault="00113A1B" w:rsidP="00113A1B">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de</w:t>
            </w:r>
            <w:proofErr w:type="gramEnd"/>
            <w:r>
              <w:rPr>
                <w:rFonts w:ascii="Arial" w:hAnsi="Arial" w:cs="Arial"/>
                <w:color w:val="080000"/>
                <w:sz w:val="18"/>
                <w:szCs w:val="18"/>
              </w:rPr>
              <w:t xml:space="preserve"> que os envolvidos possam identificar as necessidades de mudança e</w:t>
            </w:r>
          </w:p>
          <w:p w:rsidR="00113A1B" w:rsidRDefault="00113A1B" w:rsidP="00113A1B">
            <w:pPr>
              <w:autoSpaceDE w:val="0"/>
              <w:autoSpaceDN w:val="0"/>
              <w:adjustRightInd w:val="0"/>
              <w:rPr>
                <w:rFonts w:ascii="Arial" w:hAnsi="Arial" w:cs="Arial"/>
                <w:color w:val="080000"/>
                <w:sz w:val="18"/>
                <w:szCs w:val="18"/>
              </w:rPr>
            </w:pPr>
            <w:proofErr w:type="gramStart"/>
            <w:r>
              <w:rPr>
                <w:rFonts w:ascii="Arial" w:hAnsi="Arial" w:cs="Arial"/>
                <w:color w:val="080000"/>
                <w:sz w:val="18"/>
                <w:szCs w:val="18"/>
              </w:rPr>
              <w:t>celebrar</w:t>
            </w:r>
            <w:proofErr w:type="gramEnd"/>
            <w:r>
              <w:rPr>
                <w:rFonts w:ascii="Arial" w:hAnsi="Arial" w:cs="Arial"/>
                <w:color w:val="080000"/>
                <w:sz w:val="18"/>
                <w:szCs w:val="18"/>
              </w:rPr>
              <w:t xml:space="preserve"> os avanços alcançados.</w:t>
            </w:r>
          </w:p>
          <w:p w:rsidR="00386DC3" w:rsidRPr="00300575" w:rsidRDefault="00113A1B" w:rsidP="00113A1B">
            <w:pPr>
              <w:pStyle w:val="NormalWeb"/>
              <w:spacing w:beforeAutospacing="0" w:afterAutospacing="0"/>
              <w:jc w:val="both"/>
              <w:rPr>
                <w:sz w:val="18"/>
                <w:szCs w:val="18"/>
              </w:rPr>
            </w:pPr>
            <w:r>
              <w:rPr>
                <w:rFonts w:ascii="Arial" w:hAnsi="Arial" w:cs="Arial"/>
                <w:color w:val="080000"/>
                <w:sz w:val="18"/>
                <w:szCs w:val="18"/>
              </w:rPr>
              <w:t>Carga Horária: 40h Semanais</w:t>
            </w:r>
          </w:p>
        </w:tc>
        <w:tc>
          <w:tcPr>
            <w:tcW w:w="932" w:type="dxa"/>
            <w:shd w:val="clear" w:color="auto" w:fill="FFFFFF"/>
            <w:vAlign w:val="bottom"/>
          </w:tcPr>
          <w:p w:rsidR="00113A1B" w:rsidRDefault="00113A1B" w:rsidP="00113A1B">
            <w:pPr>
              <w:snapToGrid w:val="0"/>
              <w:jc w:val="center"/>
              <w:rPr>
                <w:sz w:val="20"/>
                <w:szCs w:val="20"/>
              </w:rPr>
            </w:pPr>
          </w:p>
          <w:p w:rsidR="00386DC3" w:rsidRDefault="001C1FEF" w:rsidP="00113A1B">
            <w:pPr>
              <w:snapToGrid w:val="0"/>
              <w:jc w:val="center"/>
              <w:rPr>
                <w:sz w:val="20"/>
                <w:szCs w:val="20"/>
              </w:rPr>
            </w:pPr>
            <w:r>
              <w:rPr>
                <w:sz w:val="20"/>
                <w:szCs w:val="20"/>
              </w:rPr>
              <w:t>1750,00</w:t>
            </w:r>
          </w:p>
          <w:p w:rsidR="001C1FEF" w:rsidRDefault="001C1FEF" w:rsidP="00113A1B">
            <w:pPr>
              <w:snapToGrid w:val="0"/>
              <w:jc w:val="center"/>
              <w:rPr>
                <w:sz w:val="20"/>
                <w:szCs w:val="20"/>
              </w:rPr>
            </w:pPr>
          </w:p>
          <w:p w:rsidR="001C1FEF" w:rsidRDefault="001C1FEF" w:rsidP="00113A1B">
            <w:pPr>
              <w:snapToGrid w:val="0"/>
              <w:jc w:val="center"/>
              <w:rPr>
                <w:sz w:val="20"/>
                <w:szCs w:val="20"/>
              </w:rPr>
            </w:pPr>
          </w:p>
          <w:p w:rsidR="001C1FEF" w:rsidRDefault="001C1FEF" w:rsidP="00113A1B">
            <w:pPr>
              <w:snapToGrid w:val="0"/>
              <w:jc w:val="center"/>
              <w:rPr>
                <w:sz w:val="20"/>
                <w:szCs w:val="20"/>
              </w:rPr>
            </w:pPr>
          </w:p>
          <w:p w:rsidR="001C1FEF" w:rsidRPr="00300575" w:rsidRDefault="001C1FEF" w:rsidP="00113A1B">
            <w:pPr>
              <w:snapToGrid w:val="0"/>
              <w:jc w:val="center"/>
              <w:rPr>
                <w:sz w:val="20"/>
                <w:szCs w:val="20"/>
              </w:rPr>
            </w:pPr>
          </w:p>
        </w:tc>
        <w:tc>
          <w:tcPr>
            <w:tcW w:w="1134" w:type="dxa"/>
            <w:shd w:val="clear" w:color="auto" w:fill="FFFFFF"/>
          </w:tcPr>
          <w:p w:rsidR="00386DC3" w:rsidRDefault="00386DC3" w:rsidP="00113A1B">
            <w:pPr>
              <w:snapToGrid w:val="0"/>
              <w:jc w:val="center"/>
              <w:rPr>
                <w:sz w:val="20"/>
                <w:szCs w:val="20"/>
              </w:rPr>
            </w:pPr>
          </w:p>
          <w:p w:rsidR="001C1FEF" w:rsidRDefault="001C1FEF" w:rsidP="00113A1B">
            <w:pPr>
              <w:snapToGrid w:val="0"/>
              <w:jc w:val="center"/>
              <w:rPr>
                <w:sz w:val="20"/>
                <w:szCs w:val="20"/>
              </w:rPr>
            </w:pPr>
          </w:p>
          <w:p w:rsidR="001C1FEF" w:rsidRDefault="001C1FEF" w:rsidP="00113A1B">
            <w:pPr>
              <w:snapToGrid w:val="0"/>
              <w:jc w:val="center"/>
              <w:rPr>
                <w:sz w:val="20"/>
                <w:szCs w:val="20"/>
              </w:rPr>
            </w:pPr>
          </w:p>
          <w:p w:rsidR="001C1FEF" w:rsidRDefault="001C1FEF" w:rsidP="00113A1B">
            <w:pPr>
              <w:snapToGrid w:val="0"/>
              <w:jc w:val="center"/>
              <w:rPr>
                <w:sz w:val="20"/>
                <w:szCs w:val="20"/>
              </w:rPr>
            </w:pPr>
          </w:p>
          <w:p w:rsidR="00113A1B" w:rsidRDefault="00113A1B" w:rsidP="00113A1B">
            <w:pPr>
              <w:snapToGrid w:val="0"/>
              <w:jc w:val="center"/>
              <w:rPr>
                <w:sz w:val="20"/>
                <w:szCs w:val="20"/>
              </w:rPr>
            </w:pPr>
          </w:p>
          <w:p w:rsidR="00113A1B" w:rsidRDefault="00113A1B" w:rsidP="00113A1B">
            <w:pPr>
              <w:snapToGrid w:val="0"/>
              <w:jc w:val="center"/>
              <w:rPr>
                <w:sz w:val="20"/>
                <w:szCs w:val="20"/>
              </w:rPr>
            </w:pPr>
          </w:p>
          <w:p w:rsidR="001C1FEF" w:rsidRPr="00300575" w:rsidRDefault="001C1FEF" w:rsidP="00113A1B">
            <w:pPr>
              <w:snapToGrid w:val="0"/>
              <w:jc w:val="center"/>
              <w:rPr>
                <w:sz w:val="20"/>
                <w:szCs w:val="20"/>
              </w:rPr>
            </w:pPr>
            <w:r>
              <w:rPr>
                <w:sz w:val="20"/>
                <w:szCs w:val="20"/>
              </w:rPr>
              <w:t>21.000,00</w:t>
            </w:r>
          </w:p>
        </w:tc>
      </w:tr>
    </w:tbl>
    <w:p w:rsidR="009571D1" w:rsidRPr="00300575" w:rsidRDefault="009571D1" w:rsidP="00242F18">
      <w:pPr>
        <w:pStyle w:val="Corpodetexto"/>
        <w:spacing w:after="0" w:line="240" w:lineRule="auto"/>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2ª - DOS PREÇOS E FORMA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r w:rsidR="00A5799B">
        <w:rPr>
          <w:sz w:val="22"/>
          <w:szCs w:val="22"/>
        </w:rPr>
        <w:t>1.750,</w:t>
      </w:r>
      <w:proofErr w:type="gramStart"/>
      <w:r w:rsidR="00A5799B">
        <w:rPr>
          <w:sz w:val="22"/>
          <w:szCs w:val="22"/>
        </w:rPr>
        <w:t>00</w:t>
      </w:r>
      <w:r w:rsidRPr="00300575">
        <w:rPr>
          <w:sz w:val="22"/>
          <w:szCs w:val="22"/>
        </w:rPr>
        <w:t xml:space="preserve"> </w:t>
      </w:r>
      <w:r w:rsidR="00145378">
        <w:rPr>
          <w:sz w:val="22"/>
          <w:szCs w:val="22"/>
        </w:rPr>
        <w:t>.</w:t>
      </w:r>
      <w:proofErr w:type="gramEnd"/>
      <w:r w:rsidR="00145378">
        <w:rPr>
          <w:sz w:val="22"/>
          <w:szCs w:val="22"/>
        </w:rPr>
        <w:t>(Um</w:t>
      </w:r>
      <w:r w:rsidR="00A5799B">
        <w:rPr>
          <w:sz w:val="22"/>
          <w:szCs w:val="22"/>
        </w:rPr>
        <w:t xml:space="preserve"> mil, setecentos e </w:t>
      </w:r>
      <w:proofErr w:type="spellStart"/>
      <w:r w:rsidR="00A5799B">
        <w:rPr>
          <w:sz w:val="22"/>
          <w:szCs w:val="22"/>
        </w:rPr>
        <w:t>cinqüenta</w:t>
      </w:r>
      <w:proofErr w:type="spellEnd"/>
      <w:r w:rsidR="00A5799B">
        <w:rPr>
          <w:sz w:val="22"/>
          <w:szCs w:val="22"/>
        </w:rPr>
        <w:t xml:space="preserve"> reais</w:t>
      </w:r>
      <w:r w:rsidRPr="00300575">
        <w:rPr>
          <w:sz w:val="22"/>
          <w:szCs w:val="22"/>
        </w:rPr>
        <w:t xml:space="preserve">), perfazendo a </w:t>
      </w:r>
      <w:r w:rsidR="00DF6937" w:rsidRPr="00300575">
        <w:rPr>
          <w:sz w:val="22"/>
          <w:szCs w:val="22"/>
        </w:rPr>
        <w:t xml:space="preserve">importância global estimada de </w:t>
      </w:r>
      <w:r w:rsidR="00145378">
        <w:rPr>
          <w:sz w:val="22"/>
          <w:szCs w:val="22"/>
        </w:rPr>
        <w:t>R$ 21.000.00 (Vinte e um mil reais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w:t>
      </w:r>
      <w:r w:rsidRPr="00300575">
        <w:rPr>
          <w:sz w:val="22"/>
          <w:szCs w:val="22"/>
        </w:rPr>
        <w:lastRenderedPageBreak/>
        <w:t>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4.1 O presente contrato entrará em vigor no dia ato da assinat</w:t>
      </w:r>
      <w:r w:rsidR="0080120A" w:rsidRPr="00300575">
        <w:rPr>
          <w:sz w:val="22"/>
          <w:szCs w:val="22"/>
        </w:rPr>
        <w:t xml:space="preserve">ura e encerrar-se-á no dia </w:t>
      </w:r>
      <w:r w:rsidR="008D6B30">
        <w:rPr>
          <w:sz w:val="22"/>
          <w:szCs w:val="22"/>
        </w:rPr>
        <w:t>31</w:t>
      </w:r>
      <w:r w:rsidR="0080120A" w:rsidRPr="00300575">
        <w:rPr>
          <w:sz w:val="22"/>
          <w:szCs w:val="22"/>
        </w:rPr>
        <w:t>/</w:t>
      </w:r>
      <w:r w:rsidR="008D6B30">
        <w:rPr>
          <w:sz w:val="22"/>
          <w:szCs w:val="22"/>
        </w:rPr>
        <w:t>12</w:t>
      </w:r>
      <w:r w:rsidRPr="00300575">
        <w:rPr>
          <w:sz w:val="22"/>
          <w:szCs w:val="22"/>
        </w:rPr>
        <w:t>/</w:t>
      </w:r>
      <w:r w:rsidR="008D6B30">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lastRenderedPageBreak/>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lastRenderedPageBreak/>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lastRenderedPageBreak/>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113A1B" w:rsidRDefault="00113A1B" w:rsidP="00242F18">
      <w:pPr>
        <w:pStyle w:val="Corpodetexto"/>
        <w:spacing w:after="0" w:line="240" w:lineRule="auto"/>
        <w:jc w:val="both"/>
        <w:rPr>
          <w:sz w:val="22"/>
          <w:szCs w:val="22"/>
        </w:rPr>
      </w:pPr>
      <w:r>
        <w:rPr>
          <w:sz w:val="22"/>
          <w:szCs w:val="22"/>
        </w:rPr>
        <w:t xml:space="preserve"> </w:t>
      </w:r>
    </w:p>
    <w:p w:rsidR="00113A1B" w:rsidRDefault="00113A1B" w:rsidP="00242F18">
      <w:pPr>
        <w:pStyle w:val="Corpodetexto"/>
        <w:spacing w:after="0" w:line="240" w:lineRule="auto"/>
        <w:jc w:val="both"/>
        <w:rPr>
          <w:sz w:val="22"/>
          <w:szCs w:val="22"/>
        </w:rPr>
      </w:pPr>
    </w:p>
    <w:p w:rsidR="00113A1B" w:rsidRDefault="00113A1B" w:rsidP="00242F18">
      <w:pPr>
        <w:pStyle w:val="Corpodetexto"/>
        <w:spacing w:after="0" w:line="240" w:lineRule="auto"/>
        <w:jc w:val="both"/>
        <w:rPr>
          <w:sz w:val="22"/>
          <w:szCs w:val="22"/>
        </w:rPr>
      </w:pPr>
    </w:p>
    <w:p w:rsidR="00113A1B" w:rsidRDefault="00113A1B" w:rsidP="00242F18">
      <w:pPr>
        <w:pStyle w:val="Corpodetexto"/>
        <w:spacing w:after="0" w:line="240" w:lineRule="auto"/>
        <w:jc w:val="both"/>
        <w:rPr>
          <w:sz w:val="22"/>
          <w:szCs w:val="22"/>
        </w:rPr>
      </w:pPr>
    </w:p>
    <w:p w:rsidR="00242F18" w:rsidRPr="00300575" w:rsidRDefault="00113A1B" w:rsidP="00242F18">
      <w:pPr>
        <w:pStyle w:val="Corpodetexto"/>
        <w:spacing w:after="0" w:line="240" w:lineRule="auto"/>
        <w:jc w:val="both"/>
        <w:rPr>
          <w:sz w:val="22"/>
          <w:szCs w:val="22"/>
        </w:rPr>
      </w:pPr>
      <w:r>
        <w:rPr>
          <w:sz w:val="22"/>
          <w:szCs w:val="22"/>
        </w:rPr>
        <w:t xml:space="preserve">Pequi, 13 de </w:t>
      </w:r>
      <w:proofErr w:type="gramStart"/>
      <w:r>
        <w:rPr>
          <w:sz w:val="22"/>
          <w:szCs w:val="22"/>
        </w:rPr>
        <w:t>Ma</w:t>
      </w:r>
      <w:r w:rsidR="008D6B30">
        <w:rPr>
          <w:sz w:val="22"/>
          <w:szCs w:val="22"/>
        </w:rPr>
        <w:t>rço</w:t>
      </w:r>
      <w:proofErr w:type="gramEnd"/>
      <w:r w:rsidR="00242F18" w:rsidRPr="00300575">
        <w:rPr>
          <w:sz w:val="22"/>
          <w:szCs w:val="22"/>
        </w:rPr>
        <w:t xml:space="preserve"> de</w:t>
      </w:r>
      <w:r>
        <w:rPr>
          <w:sz w:val="22"/>
          <w:szCs w:val="22"/>
        </w:rPr>
        <w:t xml:space="preserve"> </w:t>
      </w:r>
      <w:r w:rsidR="0080120A" w:rsidRPr="00300575">
        <w:rPr>
          <w:sz w:val="22"/>
          <w:szCs w:val="22"/>
        </w:rPr>
        <w:t>2024</w:t>
      </w:r>
      <w:r w:rsidR="00242F18"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113A1B" w:rsidRDefault="00113A1B" w:rsidP="00242F18">
      <w:pPr>
        <w:pStyle w:val="Corpodetexto"/>
        <w:spacing w:after="0" w:line="240" w:lineRule="auto"/>
        <w:jc w:val="center"/>
        <w:rPr>
          <w:sz w:val="22"/>
          <w:szCs w:val="22"/>
        </w:rPr>
      </w:pPr>
    </w:p>
    <w:p w:rsidR="00113A1B" w:rsidRDefault="00113A1B" w:rsidP="00242F18">
      <w:pPr>
        <w:pStyle w:val="Corpodetexto"/>
        <w:spacing w:after="0" w:line="240" w:lineRule="auto"/>
        <w:jc w:val="center"/>
        <w:rPr>
          <w:sz w:val="22"/>
          <w:szCs w:val="22"/>
        </w:rPr>
      </w:pPr>
    </w:p>
    <w:p w:rsidR="00113A1B" w:rsidRDefault="00113A1B" w:rsidP="00242F18">
      <w:pPr>
        <w:pStyle w:val="Corpodetexto"/>
        <w:spacing w:after="0" w:line="240" w:lineRule="auto"/>
        <w:jc w:val="center"/>
        <w:rPr>
          <w:sz w:val="22"/>
          <w:szCs w:val="22"/>
        </w:rPr>
      </w:pPr>
    </w:p>
    <w:p w:rsidR="00113A1B" w:rsidRDefault="00113A1B" w:rsidP="00242F18">
      <w:pPr>
        <w:pStyle w:val="Corpodetexto"/>
        <w:spacing w:after="0" w:line="240" w:lineRule="auto"/>
        <w:jc w:val="center"/>
        <w:rPr>
          <w:sz w:val="22"/>
          <w:szCs w:val="22"/>
        </w:rPr>
      </w:pPr>
    </w:p>
    <w:p w:rsidR="00113A1B" w:rsidRDefault="00113A1B" w:rsidP="008D6B30">
      <w:pPr>
        <w:pStyle w:val="Corpodetexto"/>
        <w:spacing w:after="0" w:line="240" w:lineRule="auto"/>
        <w:jc w:val="center"/>
        <w:rPr>
          <w:sz w:val="22"/>
          <w:szCs w:val="22"/>
        </w:rPr>
      </w:pPr>
    </w:p>
    <w:p w:rsidR="00113A1B" w:rsidRDefault="00113A1B" w:rsidP="008D6B30">
      <w:pPr>
        <w:pStyle w:val="Corpodetexto"/>
        <w:spacing w:after="0" w:line="240" w:lineRule="auto"/>
        <w:jc w:val="center"/>
        <w:rPr>
          <w:sz w:val="22"/>
          <w:szCs w:val="22"/>
        </w:rPr>
      </w:pPr>
      <w:r>
        <w:rPr>
          <w:sz w:val="22"/>
          <w:szCs w:val="22"/>
        </w:rPr>
        <w:t>_______________________________________</w:t>
      </w:r>
    </w:p>
    <w:p w:rsidR="00113A1B" w:rsidRDefault="00113A1B" w:rsidP="008D6B30">
      <w:pPr>
        <w:pStyle w:val="Corpodetexto"/>
        <w:spacing w:after="0" w:line="240" w:lineRule="auto"/>
        <w:jc w:val="center"/>
        <w:rPr>
          <w:sz w:val="22"/>
          <w:szCs w:val="22"/>
        </w:rPr>
      </w:pPr>
    </w:p>
    <w:p w:rsidR="00242F18" w:rsidRPr="00300575" w:rsidRDefault="00242F18" w:rsidP="008D6B30">
      <w:pPr>
        <w:pStyle w:val="Corpodetexto"/>
        <w:spacing w:after="0" w:line="240" w:lineRule="auto"/>
        <w:jc w:val="center"/>
        <w:rPr>
          <w:sz w:val="22"/>
          <w:szCs w:val="22"/>
        </w:rPr>
      </w:pPr>
      <w:r w:rsidRPr="00300575">
        <w:rPr>
          <w:sz w:val="22"/>
          <w:szCs w:val="22"/>
        </w:rPr>
        <w:t>Município de Pequi/MG</w:t>
      </w:r>
    </w:p>
    <w:p w:rsidR="00242F18" w:rsidRPr="00300575" w:rsidRDefault="00242F18" w:rsidP="008D6B30">
      <w:pPr>
        <w:pStyle w:val="Corpodetexto"/>
        <w:spacing w:after="0" w:line="240" w:lineRule="auto"/>
        <w:jc w:val="center"/>
        <w:rPr>
          <w:sz w:val="22"/>
          <w:szCs w:val="22"/>
        </w:rPr>
      </w:pPr>
    </w:p>
    <w:p w:rsidR="00242F18" w:rsidRPr="00300575" w:rsidRDefault="00242F18" w:rsidP="008D6B30">
      <w:pPr>
        <w:pStyle w:val="Corpodetexto"/>
        <w:spacing w:after="0" w:line="240" w:lineRule="auto"/>
        <w:jc w:val="center"/>
        <w:rPr>
          <w:sz w:val="22"/>
          <w:szCs w:val="22"/>
        </w:rPr>
      </w:pPr>
    </w:p>
    <w:p w:rsidR="00242F18" w:rsidRPr="00300575" w:rsidRDefault="00242F18" w:rsidP="008D6B30">
      <w:pPr>
        <w:pStyle w:val="Corpodetexto"/>
        <w:spacing w:after="0" w:line="240" w:lineRule="auto"/>
        <w:jc w:val="center"/>
        <w:rPr>
          <w:sz w:val="22"/>
          <w:szCs w:val="22"/>
        </w:rPr>
      </w:pPr>
    </w:p>
    <w:p w:rsidR="00113A1B" w:rsidRDefault="00113A1B" w:rsidP="008D6B30">
      <w:pPr>
        <w:pStyle w:val="Corpodetexto"/>
        <w:spacing w:after="0" w:line="240" w:lineRule="auto"/>
        <w:jc w:val="center"/>
        <w:rPr>
          <w:b/>
          <w:sz w:val="22"/>
          <w:szCs w:val="22"/>
        </w:rPr>
      </w:pPr>
    </w:p>
    <w:p w:rsidR="00113A1B" w:rsidRDefault="00113A1B" w:rsidP="008D6B30">
      <w:pPr>
        <w:pStyle w:val="Corpodetexto"/>
        <w:spacing w:after="0" w:line="240" w:lineRule="auto"/>
        <w:jc w:val="center"/>
        <w:rPr>
          <w:b/>
          <w:sz w:val="22"/>
          <w:szCs w:val="22"/>
        </w:rPr>
      </w:pPr>
    </w:p>
    <w:p w:rsidR="00113A1B" w:rsidRDefault="00113A1B" w:rsidP="008D6B30">
      <w:pPr>
        <w:pStyle w:val="Corpodetexto"/>
        <w:spacing w:after="0" w:line="240" w:lineRule="auto"/>
        <w:jc w:val="center"/>
        <w:rPr>
          <w:b/>
          <w:sz w:val="22"/>
          <w:szCs w:val="22"/>
        </w:rPr>
      </w:pPr>
      <w:r>
        <w:rPr>
          <w:b/>
          <w:sz w:val="22"/>
          <w:szCs w:val="22"/>
        </w:rPr>
        <w:t>___________________________________________</w:t>
      </w:r>
    </w:p>
    <w:p w:rsidR="00113A1B" w:rsidRDefault="00113A1B" w:rsidP="008D6B30">
      <w:pPr>
        <w:pStyle w:val="Corpodetexto"/>
        <w:spacing w:after="0" w:line="240" w:lineRule="auto"/>
        <w:jc w:val="center"/>
        <w:rPr>
          <w:sz w:val="22"/>
          <w:szCs w:val="22"/>
        </w:rPr>
      </w:pPr>
      <w:r w:rsidRPr="00113A1B">
        <w:rPr>
          <w:b/>
          <w:sz w:val="22"/>
          <w:szCs w:val="22"/>
        </w:rPr>
        <w:t>MARCELA ROCHA NEVES DOS SANTOS</w:t>
      </w:r>
    </w:p>
    <w:p w:rsidR="00113A1B" w:rsidRDefault="00113A1B" w:rsidP="008D6B30">
      <w:pPr>
        <w:pStyle w:val="Corpodetexto"/>
        <w:spacing w:after="0" w:line="240" w:lineRule="auto"/>
        <w:jc w:val="center"/>
        <w:rPr>
          <w:sz w:val="22"/>
          <w:szCs w:val="22"/>
        </w:rPr>
      </w:pPr>
      <w:r>
        <w:rPr>
          <w:sz w:val="22"/>
          <w:szCs w:val="22"/>
        </w:rPr>
        <w:t>CPF:060.876.596-17</w:t>
      </w:r>
    </w:p>
    <w:p w:rsidR="00113A1B" w:rsidRDefault="00113A1B" w:rsidP="008D6B30">
      <w:pPr>
        <w:pStyle w:val="Corpodetexto"/>
        <w:spacing w:after="0" w:line="240" w:lineRule="auto"/>
        <w:jc w:val="center"/>
        <w:rPr>
          <w:sz w:val="22"/>
          <w:szCs w:val="22"/>
        </w:rPr>
      </w:pPr>
    </w:p>
    <w:p w:rsidR="00113A1B" w:rsidRDefault="00113A1B" w:rsidP="008D6B30">
      <w:pPr>
        <w:pStyle w:val="Corpodetexto"/>
        <w:spacing w:after="0" w:line="240" w:lineRule="auto"/>
        <w:jc w:val="center"/>
        <w:rPr>
          <w:sz w:val="22"/>
          <w:szCs w:val="22"/>
        </w:rPr>
      </w:pPr>
    </w:p>
    <w:p w:rsidR="00113A1B" w:rsidRDefault="00113A1B" w:rsidP="00242F18">
      <w:pPr>
        <w:pStyle w:val="Corpodetexto"/>
        <w:spacing w:after="0" w:line="240" w:lineRule="auto"/>
        <w:rPr>
          <w:sz w:val="22"/>
          <w:szCs w:val="22"/>
        </w:rPr>
      </w:pPr>
    </w:p>
    <w:p w:rsidR="00113A1B" w:rsidRDefault="00113A1B" w:rsidP="00242F18">
      <w:pPr>
        <w:pStyle w:val="Corpodetexto"/>
        <w:spacing w:after="0" w:line="240" w:lineRule="auto"/>
        <w:rPr>
          <w:sz w:val="22"/>
          <w:szCs w:val="22"/>
        </w:rPr>
      </w:pPr>
    </w:p>
    <w:p w:rsidR="00113A1B" w:rsidRDefault="00113A1B"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A10" w:rsidRDefault="00A16A10" w:rsidP="00035C98">
      <w:r>
        <w:separator/>
      </w:r>
    </w:p>
  </w:endnote>
  <w:endnote w:type="continuationSeparator" w:id="0">
    <w:p w:rsidR="00A16A10" w:rsidRDefault="00A16A10"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0B7" w:rsidRPr="008B4DB7" w:rsidRDefault="00BB20B7"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A10" w:rsidRDefault="00A16A10" w:rsidP="00035C98">
      <w:r>
        <w:separator/>
      </w:r>
    </w:p>
  </w:footnote>
  <w:footnote w:type="continuationSeparator" w:id="0">
    <w:p w:rsidR="00A16A10" w:rsidRDefault="00A16A10"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0B7" w:rsidRDefault="00BB20B7">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B20B7" w:rsidRDefault="00BB20B7">
    <w:pPr>
      <w:pStyle w:val="Cabealho1"/>
      <w:jc w:val="center"/>
      <w:rPr>
        <w:sz w:val="32"/>
        <w:szCs w:val="32"/>
      </w:rPr>
    </w:pPr>
    <w:r>
      <w:rPr>
        <w:sz w:val="32"/>
        <w:szCs w:val="32"/>
      </w:rPr>
      <w:t>Estado de Minas Gerais</w:t>
    </w:r>
  </w:p>
  <w:p w:rsidR="00BB20B7" w:rsidRDefault="00BB20B7">
    <w:pPr>
      <w:pStyle w:val="Cabealho1"/>
      <w:jc w:val="center"/>
      <w:rPr>
        <w:sz w:val="32"/>
        <w:szCs w:val="32"/>
      </w:rPr>
    </w:pPr>
  </w:p>
  <w:p w:rsidR="00BB20B7" w:rsidRDefault="00BB20B7">
    <w:pPr>
      <w:pStyle w:val="Cabealho1"/>
      <w:jc w:val="center"/>
      <w:rPr>
        <w:sz w:val="32"/>
        <w:szCs w:val="32"/>
      </w:rPr>
    </w:pPr>
  </w:p>
  <w:p w:rsidR="00BB20B7" w:rsidRDefault="00BB20B7">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13A1B"/>
    <w:rsid w:val="00121A42"/>
    <w:rsid w:val="00126184"/>
    <w:rsid w:val="001345A4"/>
    <w:rsid w:val="00142EC9"/>
    <w:rsid w:val="00145378"/>
    <w:rsid w:val="00154767"/>
    <w:rsid w:val="0018428B"/>
    <w:rsid w:val="001A07EF"/>
    <w:rsid w:val="001A1E1E"/>
    <w:rsid w:val="001A31B1"/>
    <w:rsid w:val="001A71E3"/>
    <w:rsid w:val="001A748C"/>
    <w:rsid w:val="001C1FEF"/>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37099"/>
    <w:rsid w:val="00445649"/>
    <w:rsid w:val="0047507B"/>
    <w:rsid w:val="00484531"/>
    <w:rsid w:val="004937AF"/>
    <w:rsid w:val="004A2113"/>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E86"/>
    <w:rsid w:val="0059674E"/>
    <w:rsid w:val="005B3DE9"/>
    <w:rsid w:val="005B470D"/>
    <w:rsid w:val="005C2C8E"/>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CAB"/>
    <w:rsid w:val="00787894"/>
    <w:rsid w:val="007923AC"/>
    <w:rsid w:val="00797CD6"/>
    <w:rsid w:val="007B0948"/>
    <w:rsid w:val="007B222B"/>
    <w:rsid w:val="007B3EA0"/>
    <w:rsid w:val="007C1495"/>
    <w:rsid w:val="007C2089"/>
    <w:rsid w:val="007C5BEB"/>
    <w:rsid w:val="007E1714"/>
    <w:rsid w:val="007F5384"/>
    <w:rsid w:val="0080120A"/>
    <w:rsid w:val="008013C1"/>
    <w:rsid w:val="00802694"/>
    <w:rsid w:val="00821FCA"/>
    <w:rsid w:val="00822E22"/>
    <w:rsid w:val="0082300F"/>
    <w:rsid w:val="00833213"/>
    <w:rsid w:val="0083793F"/>
    <w:rsid w:val="00876485"/>
    <w:rsid w:val="00877132"/>
    <w:rsid w:val="00882393"/>
    <w:rsid w:val="00887783"/>
    <w:rsid w:val="00897294"/>
    <w:rsid w:val="00897848"/>
    <w:rsid w:val="008B0231"/>
    <w:rsid w:val="008B3571"/>
    <w:rsid w:val="008B41EB"/>
    <w:rsid w:val="008B4DB7"/>
    <w:rsid w:val="008D05D2"/>
    <w:rsid w:val="008D6B30"/>
    <w:rsid w:val="008E02AF"/>
    <w:rsid w:val="008E102A"/>
    <w:rsid w:val="008E1315"/>
    <w:rsid w:val="008E1971"/>
    <w:rsid w:val="008E79D7"/>
    <w:rsid w:val="008F116B"/>
    <w:rsid w:val="008F2EEB"/>
    <w:rsid w:val="009218B5"/>
    <w:rsid w:val="00933BF2"/>
    <w:rsid w:val="00934700"/>
    <w:rsid w:val="00936622"/>
    <w:rsid w:val="009536FD"/>
    <w:rsid w:val="00953DB9"/>
    <w:rsid w:val="009571D1"/>
    <w:rsid w:val="00967AFE"/>
    <w:rsid w:val="00983A0D"/>
    <w:rsid w:val="009973A7"/>
    <w:rsid w:val="009B0842"/>
    <w:rsid w:val="009D2FD0"/>
    <w:rsid w:val="009D33EC"/>
    <w:rsid w:val="009E57D1"/>
    <w:rsid w:val="009E5A74"/>
    <w:rsid w:val="00A120C8"/>
    <w:rsid w:val="00A16A10"/>
    <w:rsid w:val="00A213B9"/>
    <w:rsid w:val="00A50F37"/>
    <w:rsid w:val="00A52EEB"/>
    <w:rsid w:val="00A5512F"/>
    <w:rsid w:val="00A5799B"/>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10"/>
    <w:rsid w:val="00B6355E"/>
    <w:rsid w:val="00B67690"/>
    <w:rsid w:val="00B776BE"/>
    <w:rsid w:val="00B85EEE"/>
    <w:rsid w:val="00BB11A8"/>
    <w:rsid w:val="00BB20B7"/>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4EA2"/>
    <w:rsid w:val="00CC7540"/>
    <w:rsid w:val="00CD0B45"/>
    <w:rsid w:val="00CD5532"/>
    <w:rsid w:val="00CD600D"/>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DAF97C"/>
  <w15:docId w15:val="{9612250A-E823-42DE-A1ED-A76AF0E58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B148F0-03CC-4B60-BA86-8C3F4066A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2537</Words>
  <Characters>13700</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2024-03-12T17:45:00Z</cp:lastPrinted>
  <dcterms:created xsi:type="dcterms:W3CDTF">2024-07-02T13:19:00Z</dcterms:created>
  <dcterms:modified xsi:type="dcterms:W3CDTF">2024-07-02T17:22:00Z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