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33BFB" w:rsidRDefault="00C226E6" w:rsidP="00AC7EFF">
      <w:pPr>
        <w:jc w:val="center"/>
        <w:rPr>
          <w:rFonts w:ascii="Arial" w:hAnsi="Arial" w:cs="Arial"/>
          <w:b/>
          <w:bCs/>
        </w:rPr>
      </w:pPr>
      <w:r w:rsidRPr="00933BFB">
        <w:rPr>
          <w:rFonts w:ascii="Arial" w:hAnsi="Arial" w:cs="Arial"/>
          <w:b/>
          <w:bCs/>
        </w:rPr>
        <w:t xml:space="preserve">EXTRATO </w:t>
      </w:r>
      <w:r w:rsidR="00B439FE">
        <w:rPr>
          <w:rFonts w:ascii="Arial" w:hAnsi="Arial" w:cs="Arial"/>
          <w:b/>
          <w:bCs/>
        </w:rPr>
        <w:t>DA ATA DE REGISTRO DE PREÇO</w:t>
      </w:r>
    </w:p>
    <w:p w:rsidR="0083780E" w:rsidRPr="00933BFB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933BFB" w:rsidRDefault="0083780E" w:rsidP="0083780E">
      <w:pPr>
        <w:rPr>
          <w:rFonts w:ascii="Arial" w:hAnsi="Arial" w:cs="Arial"/>
          <w:b/>
          <w:bCs/>
        </w:rPr>
      </w:pPr>
      <w:r w:rsidRPr="00933BFB">
        <w:rPr>
          <w:rFonts w:ascii="Arial" w:hAnsi="Arial" w:cs="Arial"/>
          <w:b/>
          <w:bCs/>
        </w:rPr>
        <w:t>PROCESSO LICITATÓRIO Nº: 0</w:t>
      </w:r>
      <w:r w:rsidR="005250F3" w:rsidRPr="00933BFB">
        <w:rPr>
          <w:rFonts w:ascii="Arial" w:hAnsi="Arial" w:cs="Arial"/>
          <w:b/>
          <w:bCs/>
        </w:rPr>
        <w:t>9</w:t>
      </w:r>
      <w:r w:rsidR="00B439FE">
        <w:rPr>
          <w:rFonts w:ascii="Arial" w:hAnsi="Arial" w:cs="Arial"/>
          <w:b/>
          <w:bCs/>
        </w:rPr>
        <w:t>7</w:t>
      </w:r>
      <w:r w:rsidRPr="00933BFB">
        <w:rPr>
          <w:rFonts w:ascii="Arial" w:hAnsi="Arial" w:cs="Arial"/>
          <w:b/>
          <w:bCs/>
        </w:rPr>
        <w:t>/</w:t>
      </w:r>
      <w:r w:rsidR="00EB5E80" w:rsidRPr="00933BFB">
        <w:rPr>
          <w:rFonts w:ascii="Arial" w:hAnsi="Arial" w:cs="Arial"/>
          <w:b/>
          <w:bCs/>
        </w:rPr>
        <w:t>2021</w:t>
      </w:r>
    </w:p>
    <w:p w:rsidR="0083780E" w:rsidRPr="00933BFB" w:rsidRDefault="0083780E" w:rsidP="0083780E">
      <w:pPr>
        <w:rPr>
          <w:rFonts w:ascii="Arial" w:hAnsi="Arial" w:cs="Arial"/>
          <w:b/>
          <w:bCs/>
        </w:rPr>
      </w:pPr>
      <w:r w:rsidRPr="00933BFB">
        <w:rPr>
          <w:rFonts w:ascii="Arial" w:hAnsi="Arial" w:cs="Arial"/>
          <w:b/>
          <w:bCs/>
        </w:rPr>
        <w:t>MODALIDADE PREGÃO Nº: 0</w:t>
      </w:r>
      <w:r w:rsidR="00B439FE">
        <w:rPr>
          <w:rFonts w:ascii="Arial" w:hAnsi="Arial" w:cs="Arial"/>
          <w:b/>
          <w:bCs/>
        </w:rPr>
        <w:t>61</w:t>
      </w:r>
      <w:r w:rsidRPr="00933BFB">
        <w:rPr>
          <w:rFonts w:ascii="Arial" w:hAnsi="Arial" w:cs="Arial"/>
          <w:b/>
          <w:bCs/>
        </w:rPr>
        <w:t>/</w:t>
      </w:r>
      <w:r w:rsidR="00EB5E80" w:rsidRPr="00933BFB">
        <w:rPr>
          <w:rFonts w:ascii="Arial" w:hAnsi="Arial" w:cs="Arial"/>
          <w:b/>
          <w:bCs/>
        </w:rPr>
        <w:t>2021</w:t>
      </w:r>
    </w:p>
    <w:p w:rsidR="00F15FF2" w:rsidRPr="00933BFB" w:rsidRDefault="00F15FF2" w:rsidP="0083780E">
      <w:pPr>
        <w:rPr>
          <w:rFonts w:ascii="Arial" w:hAnsi="Arial" w:cs="Arial"/>
          <w:b/>
          <w:bCs/>
        </w:rPr>
      </w:pPr>
    </w:p>
    <w:p w:rsidR="00AE4A83" w:rsidRPr="00933BFB" w:rsidRDefault="00AE4A83" w:rsidP="00AE4A83">
      <w:pPr>
        <w:pStyle w:val="TextoBoletim"/>
        <w:spacing w:after="0"/>
        <w:ind w:firstLine="0"/>
        <w:rPr>
          <w:szCs w:val="24"/>
        </w:rPr>
      </w:pPr>
      <w:r w:rsidRPr="00933BFB">
        <w:rPr>
          <w:bCs/>
          <w:szCs w:val="24"/>
        </w:rPr>
        <w:t>CONTRATANTE</w:t>
      </w:r>
      <w:r w:rsidRPr="00933BFB">
        <w:rPr>
          <w:szCs w:val="24"/>
        </w:rPr>
        <w:t xml:space="preserve">: </w:t>
      </w:r>
      <w:r w:rsidRPr="00933BFB">
        <w:rPr>
          <w:b w:val="0"/>
          <w:szCs w:val="24"/>
        </w:rPr>
        <w:t>MUNICÍPIO DE PEQUI/MG</w:t>
      </w:r>
    </w:p>
    <w:p w:rsidR="00AE4A83" w:rsidRPr="00933BFB" w:rsidRDefault="00AE4A83" w:rsidP="00AE4A83">
      <w:pPr>
        <w:pStyle w:val="TextoBoletim"/>
        <w:spacing w:after="0"/>
        <w:rPr>
          <w:szCs w:val="24"/>
        </w:rPr>
      </w:pPr>
    </w:p>
    <w:p w:rsidR="00AE4A83" w:rsidRPr="00933BFB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33BFB">
        <w:rPr>
          <w:bCs/>
          <w:szCs w:val="24"/>
        </w:rPr>
        <w:t>CONTRATADA</w:t>
      </w:r>
      <w:r w:rsidRPr="00933BFB">
        <w:rPr>
          <w:szCs w:val="24"/>
        </w:rPr>
        <w:t xml:space="preserve">: </w:t>
      </w:r>
    </w:p>
    <w:p w:rsidR="00AE4A83" w:rsidRPr="00933BFB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4552"/>
        <w:gridCol w:w="2127"/>
        <w:gridCol w:w="1911"/>
      </w:tblGrid>
      <w:tr w:rsidR="00584EE8" w:rsidRPr="00933BFB" w:rsidTr="00933BF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933BFB">
              <w:t xml:space="preserve">Nº </w:t>
            </w:r>
          </w:p>
        </w:tc>
        <w:tc>
          <w:tcPr>
            <w:tcW w:w="4552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33BFB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33BFB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11" w:type="dxa"/>
            <w:shd w:val="clear" w:color="auto" w:fill="A6A6A6" w:themeFill="background1" w:themeFillShade="A6"/>
          </w:tcPr>
          <w:p w:rsidR="00584EE8" w:rsidRPr="00933BFB" w:rsidRDefault="00584EE8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33BFB">
              <w:rPr>
                <w:rFonts w:ascii="Arial" w:hAnsi="Arial" w:cs="Arial"/>
                <w:bCs/>
              </w:rPr>
              <w:t>VALOR TOTAL</w:t>
            </w:r>
          </w:p>
        </w:tc>
      </w:tr>
      <w:tr w:rsidR="00B439FE" w:rsidRPr="00933BFB" w:rsidTr="00933BFB">
        <w:trPr>
          <w:trHeight w:val="350"/>
        </w:trPr>
        <w:tc>
          <w:tcPr>
            <w:tcW w:w="602" w:type="dxa"/>
            <w:shd w:val="clear" w:color="auto" w:fill="auto"/>
          </w:tcPr>
          <w:p w:rsidR="00B439FE" w:rsidRPr="005F2F38" w:rsidRDefault="00B439FE" w:rsidP="00FD4D76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4552" w:type="dxa"/>
            <w:shd w:val="clear" w:color="auto" w:fill="auto"/>
          </w:tcPr>
          <w:p w:rsidR="00B439FE" w:rsidRPr="00775D2B" w:rsidRDefault="00B439FE" w:rsidP="00FD4D76">
            <w:pPr>
              <w:pStyle w:val="TextoTabelaBoletim"/>
              <w:snapToGrid w:val="0"/>
              <w:rPr>
                <w:b/>
              </w:rPr>
            </w:pPr>
            <w:r w:rsidRPr="00D70B72">
              <w:t>Agas Gases LTDA</w:t>
            </w:r>
          </w:p>
        </w:tc>
        <w:tc>
          <w:tcPr>
            <w:tcW w:w="2127" w:type="dxa"/>
            <w:shd w:val="clear" w:color="auto" w:fill="auto"/>
          </w:tcPr>
          <w:p w:rsidR="00B439FE" w:rsidRPr="005F2F38" w:rsidRDefault="00B439FE" w:rsidP="00FD4D7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 e 03</w:t>
            </w:r>
          </w:p>
        </w:tc>
        <w:tc>
          <w:tcPr>
            <w:tcW w:w="1911" w:type="dxa"/>
            <w:shd w:val="clear" w:color="auto" w:fill="auto"/>
          </w:tcPr>
          <w:p w:rsidR="00B439FE" w:rsidRPr="005F2F38" w:rsidRDefault="00B439FE" w:rsidP="00FD4D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R$ 43.340,00</w:t>
            </w:r>
          </w:p>
        </w:tc>
      </w:tr>
      <w:bookmarkEnd w:id="0"/>
      <w:bookmarkEnd w:id="1"/>
      <w:bookmarkEnd w:id="2"/>
      <w:bookmarkEnd w:id="3"/>
    </w:tbl>
    <w:p w:rsidR="00AA03C9" w:rsidRPr="00933BFB" w:rsidRDefault="00AA03C9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33BFB" w:rsidRDefault="00322C0E" w:rsidP="00322C0E">
      <w:pPr>
        <w:jc w:val="both"/>
        <w:rPr>
          <w:rFonts w:ascii="Arial" w:hAnsi="Arial" w:cs="Arial"/>
          <w:color w:val="000000"/>
        </w:rPr>
      </w:pPr>
      <w:r w:rsidRPr="00933BFB">
        <w:rPr>
          <w:rFonts w:ascii="Arial" w:hAnsi="Arial" w:cs="Arial"/>
          <w:b/>
        </w:rPr>
        <w:t>RECURSO ORÇAMENTÁRIO</w:t>
      </w:r>
      <w:r w:rsidRPr="00933BFB">
        <w:rPr>
          <w:rFonts w:ascii="Arial" w:hAnsi="Arial" w:cs="Arial"/>
        </w:rPr>
        <w:t xml:space="preserve">: </w:t>
      </w:r>
    </w:p>
    <w:p w:rsidR="00322C0E" w:rsidRPr="00933BFB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33BFB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33BFB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933BFB" w:rsidRPr="00933BFB" w:rsidRDefault="00933BFB" w:rsidP="00921E32">
      <w:pPr>
        <w:spacing w:line="360" w:lineRule="auto"/>
        <w:jc w:val="both"/>
        <w:rPr>
          <w:rFonts w:ascii="Arial" w:hAnsi="Arial" w:cs="Arial"/>
        </w:rPr>
      </w:pPr>
    </w:p>
    <w:p w:rsidR="00EE0778" w:rsidRPr="00933BFB" w:rsidRDefault="00921E32" w:rsidP="00921E32">
      <w:pPr>
        <w:jc w:val="both"/>
        <w:rPr>
          <w:rFonts w:ascii="Arial" w:hAnsi="Arial" w:cs="Arial"/>
        </w:rPr>
      </w:pPr>
      <w:r w:rsidRPr="00933BFB">
        <w:rPr>
          <w:rFonts w:ascii="Arial" w:hAnsi="Arial" w:cs="Arial"/>
          <w:b/>
        </w:rPr>
        <w:t>SÍNTESE DO OBJETO</w:t>
      </w:r>
      <w:r w:rsidRPr="00933BFB">
        <w:rPr>
          <w:rFonts w:ascii="Arial" w:hAnsi="Arial" w:cs="Arial"/>
        </w:rPr>
        <w:t>:</w:t>
      </w:r>
      <w:r w:rsidRPr="00933BFB">
        <w:rPr>
          <w:rFonts w:ascii="Arial" w:hAnsi="Arial" w:cs="Arial"/>
          <w:bCs/>
          <w:color w:val="000000"/>
        </w:rPr>
        <w:t xml:space="preserve"> </w:t>
      </w:r>
      <w:r w:rsidR="00B439FE" w:rsidRPr="00B439FE">
        <w:rPr>
          <w:rFonts w:ascii="Arial" w:hAnsi="Arial" w:cs="Arial"/>
        </w:rPr>
        <w:t>Registro de Preços para futura e Eventual aquisição de Oxigênio Medicinal para atender a Secretaria Municipal de Saúde, conforme descrito e especificado no Termo de Referência</w:t>
      </w:r>
      <w:r w:rsidR="00584EE8" w:rsidRPr="00933BFB">
        <w:rPr>
          <w:rFonts w:ascii="Arial" w:hAnsi="Arial" w:cs="Arial"/>
        </w:rPr>
        <w:t>.</w:t>
      </w:r>
    </w:p>
    <w:p w:rsidR="005250F3" w:rsidRDefault="005250F3" w:rsidP="00921E32">
      <w:pPr>
        <w:jc w:val="both"/>
        <w:rPr>
          <w:rFonts w:ascii="Arial" w:hAnsi="Arial" w:cs="Arial"/>
        </w:rPr>
      </w:pPr>
    </w:p>
    <w:p w:rsidR="00933BFB" w:rsidRPr="00933BFB" w:rsidRDefault="00933BFB" w:rsidP="00921E32">
      <w:pPr>
        <w:jc w:val="both"/>
        <w:rPr>
          <w:rFonts w:ascii="Arial" w:hAnsi="Arial" w:cs="Arial"/>
        </w:rPr>
      </w:pPr>
    </w:p>
    <w:p w:rsidR="00AE4A83" w:rsidRPr="00933BFB" w:rsidRDefault="00AE4A83" w:rsidP="00186CD1">
      <w:pPr>
        <w:jc w:val="both"/>
        <w:rPr>
          <w:rFonts w:ascii="Arial" w:hAnsi="Arial" w:cs="Arial"/>
        </w:rPr>
      </w:pPr>
      <w:r w:rsidRPr="00933BFB">
        <w:rPr>
          <w:rFonts w:ascii="Arial" w:hAnsi="Arial" w:cs="Arial"/>
          <w:b/>
          <w:bCs/>
        </w:rPr>
        <w:t>VIGÊNCIA</w:t>
      </w:r>
      <w:r w:rsidRPr="00933BFB">
        <w:rPr>
          <w:rFonts w:ascii="Arial" w:hAnsi="Arial" w:cs="Arial"/>
        </w:rPr>
        <w:t>:</w:t>
      </w:r>
      <w:r w:rsidR="00686C4C" w:rsidRPr="00933BFB">
        <w:rPr>
          <w:rFonts w:ascii="Arial" w:hAnsi="Arial" w:cs="Arial"/>
        </w:rPr>
        <w:t xml:space="preserve"> </w:t>
      </w:r>
      <w:r w:rsidR="00933BFB">
        <w:rPr>
          <w:rFonts w:ascii="Arial" w:hAnsi="Arial" w:cs="Arial"/>
        </w:rPr>
        <w:t>2</w:t>
      </w:r>
      <w:r w:rsidR="00B439FE">
        <w:rPr>
          <w:rFonts w:ascii="Arial" w:hAnsi="Arial" w:cs="Arial"/>
        </w:rPr>
        <w:t>7</w:t>
      </w:r>
      <w:r w:rsidRPr="00933BFB">
        <w:rPr>
          <w:rFonts w:ascii="Arial" w:hAnsi="Arial" w:cs="Arial"/>
        </w:rPr>
        <w:t>/</w:t>
      </w:r>
      <w:r w:rsidR="00EB5E80" w:rsidRPr="00933BFB">
        <w:rPr>
          <w:rFonts w:ascii="Arial" w:hAnsi="Arial" w:cs="Arial"/>
        </w:rPr>
        <w:t>0</w:t>
      </w:r>
      <w:r w:rsidR="00584EE8" w:rsidRPr="00933BFB">
        <w:rPr>
          <w:rFonts w:ascii="Arial" w:hAnsi="Arial" w:cs="Arial"/>
        </w:rPr>
        <w:t>8</w:t>
      </w:r>
      <w:r w:rsidRPr="00933BFB">
        <w:rPr>
          <w:rFonts w:ascii="Arial" w:hAnsi="Arial" w:cs="Arial"/>
        </w:rPr>
        <w:t>/</w:t>
      </w:r>
      <w:r w:rsidR="00EB5E80" w:rsidRPr="00933BFB">
        <w:rPr>
          <w:rFonts w:ascii="Arial" w:hAnsi="Arial" w:cs="Arial"/>
        </w:rPr>
        <w:t>2021</w:t>
      </w:r>
      <w:r w:rsidRPr="00933BFB">
        <w:rPr>
          <w:rFonts w:ascii="Arial" w:hAnsi="Arial" w:cs="Arial"/>
        </w:rPr>
        <w:t xml:space="preserve"> até </w:t>
      </w:r>
      <w:r w:rsidR="00B439FE">
        <w:rPr>
          <w:rFonts w:ascii="Arial" w:hAnsi="Arial" w:cs="Arial"/>
        </w:rPr>
        <w:t>26</w:t>
      </w:r>
      <w:r w:rsidR="008773DB" w:rsidRPr="00933BFB">
        <w:rPr>
          <w:rFonts w:ascii="Arial" w:hAnsi="Arial" w:cs="Arial"/>
        </w:rPr>
        <w:t>/</w:t>
      </w:r>
      <w:r w:rsidR="00B439FE">
        <w:rPr>
          <w:rFonts w:ascii="Arial" w:hAnsi="Arial" w:cs="Arial"/>
        </w:rPr>
        <w:t>08</w:t>
      </w:r>
      <w:r w:rsidR="00C97A8B" w:rsidRPr="00933BFB">
        <w:rPr>
          <w:rFonts w:ascii="Arial" w:hAnsi="Arial" w:cs="Arial"/>
        </w:rPr>
        <w:t>/20</w:t>
      </w:r>
      <w:r w:rsidR="00120945" w:rsidRPr="00933BFB">
        <w:rPr>
          <w:rFonts w:ascii="Arial" w:hAnsi="Arial" w:cs="Arial"/>
        </w:rPr>
        <w:t>2</w:t>
      </w:r>
      <w:r w:rsidR="00B439FE">
        <w:rPr>
          <w:rFonts w:ascii="Arial" w:hAnsi="Arial" w:cs="Arial"/>
        </w:rPr>
        <w:t>2</w:t>
      </w:r>
    </w:p>
    <w:p w:rsidR="005250F3" w:rsidRDefault="005250F3" w:rsidP="00186CD1">
      <w:pPr>
        <w:jc w:val="both"/>
        <w:rPr>
          <w:rFonts w:ascii="Arial" w:hAnsi="Arial" w:cs="Arial"/>
          <w:b/>
        </w:rPr>
      </w:pPr>
    </w:p>
    <w:p w:rsidR="00933BFB" w:rsidRDefault="00933BFB" w:rsidP="00186CD1">
      <w:pPr>
        <w:jc w:val="both"/>
        <w:rPr>
          <w:rFonts w:ascii="Arial" w:hAnsi="Arial" w:cs="Arial"/>
          <w:b/>
        </w:rPr>
      </w:pPr>
    </w:p>
    <w:p w:rsidR="00933BFB" w:rsidRPr="00933BFB" w:rsidRDefault="00933BFB" w:rsidP="00186CD1">
      <w:pPr>
        <w:jc w:val="both"/>
        <w:rPr>
          <w:rFonts w:ascii="Arial" w:hAnsi="Arial" w:cs="Arial"/>
          <w:b/>
        </w:rPr>
      </w:pPr>
    </w:p>
    <w:p w:rsidR="00AE4A83" w:rsidRPr="00933BFB" w:rsidRDefault="00AE4A83" w:rsidP="00AE4A83">
      <w:pPr>
        <w:pStyle w:val="TextoBoletim"/>
        <w:spacing w:after="0"/>
        <w:rPr>
          <w:b w:val="0"/>
          <w:szCs w:val="24"/>
        </w:rPr>
      </w:pPr>
      <w:r w:rsidRPr="00933BFB">
        <w:rPr>
          <w:b w:val="0"/>
          <w:szCs w:val="24"/>
        </w:rPr>
        <w:t xml:space="preserve">Publicado em </w:t>
      </w:r>
      <w:bookmarkStart w:id="5" w:name="_GoBack"/>
      <w:bookmarkEnd w:id="5"/>
      <w:r w:rsidR="00933BFB">
        <w:rPr>
          <w:b w:val="0"/>
          <w:szCs w:val="24"/>
        </w:rPr>
        <w:t>2</w:t>
      </w:r>
      <w:r w:rsidR="00B439FE">
        <w:rPr>
          <w:b w:val="0"/>
          <w:szCs w:val="24"/>
        </w:rPr>
        <w:t>7</w:t>
      </w:r>
      <w:r w:rsidRPr="00933BFB">
        <w:rPr>
          <w:b w:val="0"/>
          <w:szCs w:val="24"/>
        </w:rPr>
        <w:t>/</w:t>
      </w:r>
      <w:r w:rsidR="00EB5E80" w:rsidRPr="00933BFB">
        <w:rPr>
          <w:b w:val="0"/>
          <w:szCs w:val="24"/>
        </w:rPr>
        <w:t>0</w:t>
      </w:r>
      <w:r w:rsidR="00584EE8" w:rsidRPr="00933BFB">
        <w:rPr>
          <w:b w:val="0"/>
          <w:szCs w:val="24"/>
        </w:rPr>
        <w:t>8</w:t>
      </w:r>
      <w:r w:rsidRPr="00933BFB">
        <w:rPr>
          <w:b w:val="0"/>
          <w:szCs w:val="24"/>
        </w:rPr>
        <w:t>/</w:t>
      </w:r>
      <w:r w:rsidR="00EB5E80" w:rsidRPr="00933BFB">
        <w:rPr>
          <w:b w:val="0"/>
          <w:szCs w:val="24"/>
        </w:rPr>
        <w:t>2021</w:t>
      </w:r>
      <w:r w:rsidRPr="00933BFB">
        <w:rPr>
          <w:b w:val="0"/>
          <w:szCs w:val="24"/>
        </w:rPr>
        <w:t xml:space="preserve"> no Quadro de Avisos da Prefeitura, conforme Lei Orgânica Municipal.</w:t>
      </w:r>
    </w:p>
    <w:p w:rsidR="005250F3" w:rsidRPr="00933BFB" w:rsidRDefault="005250F3" w:rsidP="00AE4A83">
      <w:pPr>
        <w:pStyle w:val="TextoBoletim"/>
        <w:spacing w:after="0"/>
        <w:rPr>
          <w:b w:val="0"/>
          <w:szCs w:val="24"/>
        </w:rPr>
      </w:pPr>
    </w:p>
    <w:p w:rsid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B439FE" w:rsidRPr="00933BFB" w:rsidRDefault="00B439FE" w:rsidP="00AE4A83">
      <w:pPr>
        <w:pStyle w:val="TextoBoletim"/>
        <w:spacing w:after="0"/>
        <w:rPr>
          <w:b w:val="0"/>
          <w:szCs w:val="24"/>
        </w:rPr>
      </w:pPr>
    </w:p>
    <w:p w:rsidR="00AE4A83" w:rsidRPr="00933BFB" w:rsidRDefault="00EB5E80" w:rsidP="00AE4A83">
      <w:pPr>
        <w:pStyle w:val="TextoBoletim"/>
        <w:spacing w:after="0"/>
        <w:rPr>
          <w:b w:val="0"/>
          <w:szCs w:val="24"/>
        </w:rPr>
      </w:pPr>
      <w:r w:rsidRPr="00933BFB">
        <w:rPr>
          <w:b w:val="0"/>
          <w:szCs w:val="24"/>
        </w:rPr>
        <w:t>Hodarlan Gabriel Araujo Gonçalves</w:t>
      </w:r>
    </w:p>
    <w:p w:rsidR="00B864D6" w:rsidRPr="00933BFB" w:rsidRDefault="00AE4A83" w:rsidP="00AB0CBE">
      <w:pPr>
        <w:pStyle w:val="TextoBoletim"/>
        <w:spacing w:after="0"/>
        <w:rPr>
          <w:b w:val="0"/>
          <w:szCs w:val="24"/>
        </w:rPr>
      </w:pPr>
      <w:r w:rsidRPr="00933BFB">
        <w:rPr>
          <w:b w:val="0"/>
          <w:szCs w:val="24"/>
        </w:rPr>
        <w:t>Pregoeiro</w:t>
      </w:r>
    </w:p>
    <w:sectPr w:rsidR="00B864D6" w:rsidRPr="00933BF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99B" w:rsidRDefault="00FE299B" w:rsidP="00035C98">
      <w:r>
        <w:separator/>
      </w:r>
    </w:p>
  </w:endnote>
  <w:endnote w:type="continuationSeparator" w:id="1">
    <w:p w:rsidR="00FE299B" w:rsidRDefault="00FE299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99B" w:rsidRDefault="00FE299B" w:rsidP="00035C98">
      <w:r>
        <w:separator/>
      </w:r>
    </w:p>
  </w:footnote>
  <w:footnote w:type="continuationSeparator" w:id="1">
    <w:p w:rsidR="00FE299B" w:rsidRDefault="00FE299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5E3C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53F27"/>
    <w:rsid w:val="00163186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26EA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50F3"/>
    <w:rsid w:val="00527781"/>
    <w:rsid w:val="0053482A"/>
    <w:rsid w:val="00563571"/>
    <w:rsid w:val="00581C49"/>
    <w:rsid w:val="00584EE8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03C4"/>
    <w:rsid w:val="006F3961"/>
    <w:rsid w:val="006F47DF"/>
    <w:rsid w:val="00703AC3"/>
    <w:rsid w:val="0071267C"/>
    <w:rsid w:val="007152F8"/>
    <w:rsid w:val="00720735"/>
    <w:rsid w:val="00723D53"/>
    <w:rsid w:val="007319A5"/>
    <w:rsid w:val="00754E5A"/>
    <w:rsid w:val="00756ED2"/>
    <w:rsid w:val="00763904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43C1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3BFB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439F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41ABD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6591B"/>
    <w:rsid w:val="00F84B81"/>
    <w:rsid w:val="00F95DDE"/>
    <w:rsid w:val="00F96EA3"/>
    <w:rsid w:val="00F971B7"/>
    <w:rsid w:val="00FA4270"/>
    <w:rsid w:val="00FB4028"/>
    <w:rsid w:val="00FD6BA1"/>
    <w:rsid w:val="00FE299B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84</cp:revision>
  <cp:lastPrinted>2019-10-15T18:24:00Z</cp:lastPrinted>
  <dcterms:created xsi:type="dcterms:W3CDTF">2018-02-27T20:18:00Z</dcterms:created>
  <dcterms:modified xsi:type="dcterms:W3CDTF">2021-10-19T12:24:00Z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